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13603C" w:rsidP="00D17EBC">
      <w:pPr>
        <w:pStyle w:val="Heading2"/>
        <w:jc w:val="center"/>
        <w:rPr>
          <w:rFonts w:ascii="Candara" w:eastAsia="Arial Unicode MS" w:hAnsi="Candara" w:cs="Arial Unicode MS"/>
          <w:color w:val="C00000"/>
          <w:sz w:val="22"/>
          <w:szCs w:val="22"/>
        </w:rPr>
      </w:pPr>
    </w:p>
    <w:p w:rsidR="0013603C" w:rsidRDefault="0013603C" w:rsidP="00504A21">
      <w:pPr>
        <w:pStyle w:val="Heading2"/>
        <w:jc w:val="center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D25287" w:rsidRPr="00EE48EA" w:rsidRDefault="00C60D03" w:rsidP="00D25287">
      <w:pPr>
        <w:pStyle w:val="Heading1"/>
        <w:rPr>
          <w:rFonts w:ascii="Candara" w:hAnsi="Candara"/>
          <w:color w:val="C00000"/>
          <w:sz w:val="40"/>
          <w:szCs w:val="40"/>
          <w:u w:val="single"/>
        </w:rPr>
      </w:pPr>
      <w:r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  <w:drawing>
          <wp:inline distT="0" distB="0" distL="0" distR="0">
            <wp:extent cx="1657350" cy="781050"/>
            <wp:effectExtent l="0" t="0" r="0" b="0"/>
            <wp:docPr id="43" name="Picture 43" descr="C:\Users\lynnec\Desktop\Warners\TUCLOGO CMYK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ynnec\Desktop\Warners\TUCLOGO CMYK Jpe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87"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F414F6">
        <w:rPr>
          <w:rFonts w:ascii="Candara" w:hAnsi="Candara"/>
          <w:color w:val="C00000"/>
          <w:sz w:val="32"/>
          <w:szCs w:val="32"/>
          <w:u w:val="single"/>
        </w:rPr>
        <w:t>5</w:t>
      </w:r>
      <w:r w:rsidR="00D25287" w:rsidRP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eastAsia="Arial Unicode MS" w:hAnsi="Candara" w:cs="Arial Unicode MS"/>
          <w:noProof/>
          <w:sz w:val="22"/>
          <w:szCs w:val="22"/>
          <w:lang w:eastAsia="en-GB"/>
        </w:rPr>
        <w:drawing>
          <wp:inline distT="0" distB="0" distL="0" distR="0">
            <wp:extent cx="1152525" cy="781050"/>
            <wp:effectExtent l="0" t="0" r="9525" b="0"/>
            <wp:docPr id="45" name="Picture 45" descr="C:\Users\lynnec\Desktop\Warners\Warners_Gold_Logo Very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ynnec\Desktop\Warners\Warners_Gold_Logo Very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21" w:rsidRPr="00C63446" w:rsidRDefault="00504A21" w:rsidP="00D17EBC">
      <w:pPr>
        <w:pStyle w:val="Heading2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504A21" w:rsidRPr="00C63446" w:rsidRDefault="00504A21">
      <w:pPr>
        <w:pStyle w:val="Heading2"/>
        <w:rPr>
          <w:rFonts w:ascii="Candara" w:eastAsia="Arial Unicode MS" w:hAnsi="Candara" w:cs="Arial Unicode MS"/>
          <w:color w:val="C00000"/>
          <w:sz w:val="22"/>
          <w:szCs w:val="22"/>
        </w:rPr>
      </w:pPr>
    </w:p>
    <w:p w:rsidR="00D25287" w:rsidRDefault="00D25287" w:rsidP="00D25287">
      <w:pPr>
        <w:pStyle w:val="Heading2"/>
        <w:jc w:val="center"/>
        <w:rPr>
          <w:rFonts w:ascii="Candara" w:hAnsi="Candara"/>
          <w:sz w:val="36"/>
        </w:rPr>
      </w:pPr>
      <w:r w:rsidRPr="00EE48EA">
        <w:rPr>
          <w:rFonts w:ascii="Candara" w:hAnsi="Candara"/>
          <w:color w:val="C00000"/>
          <w:sz w:val="36"/>
        </w:rPr>
        <w:t>Category 1:</w:t>
      </w:r>
      <w:r w:rsidRPr="00EE48EA">
        <w:rPr>
          <w:rFonts w:ascii="Candara" w:hAnsi="Candara"/>
          <w:sz w:val="36"/>
        </w:rPr>
        <w:t xml:space="preserve"> Best journal/magazine for members</w:t>
      </w:r>
    </w:p>
    <w:p w:rsidR="00D25287" w:rsidRDefault="00D25287" w:rsidP="00D25287"/>
    <w:p w:rsidR="00D25287" w:rsidRPr="00EE48EA" w:rsidRDefault="00D25287" w:rsidP="00D25287"/>
    <w:p w:rsidR="00D25287" w:rsidRPr="00EE48EA" w:rsidRDefault="00D25287" w:rsidP="00D25287">
      <w:pPr>
        <w:rPr>
          <w:rFonts w:ascii="Candara" w:hAnsi="Candara"/>
        </w:rPr>
      </w:pPr>
    </w:p>
    <w:p w:rsidR="00D25287" w:rsidRPr="00EE48EA" w:rsidRDefault="00D25287" w:rsidP="00D25287">
      <w:pPr>
        <w:pStyle w:val="BodyText2"/>
        <w:jc w:val="center"/>
        <w:rPr>
          <w:rFonts w:ascii="Candara" w:hAnsi="Candara"/>
          <w:b/>
          <w:szCs w:val="28"/>
        </w:rPr>
      </w:pPr>
      <w:r w:rsidRPr="00EE48EA">
        <w:rPr>
          <w:rFonts w:ascii="Candara" w:hAnsi="Candara"/>
          <w:b/>
          <w:szCs w:val="28"/>
        </w:rPr>
        <w:t>Please answer the following questions and attach this form with the entry form to each of the seven entries required for this category.</w:t>
      </w: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</w:p>
    <w:p w:rsidR="00D25287" w:rsidRPr="00133E35" w:rsidRDefault="002E1A21" w:rsidP="00D25287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  <w:lang w:eastAsia="en-GB"/>
        </w:rPr>
        <w:pict>
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2.7pt" to="516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0j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"/>
        </w:pict>
      </w:r>
      <w:r w:rsidR="00D25287" w:rsidRPr="00133E35">
        <w:rPr>
          <w:rFonts w:ascii="Candara" w:hAnsi="Candara"/>
          <w:color w:val="000000" w:themeColor="text1"/>
          <w:sz w:val="28"/>
          <w:szCs w:val="28"/>
        </w:rPr>
        <w:t>Union:</w:t>
      </w: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</w:p>
    <w:p w:rsidR="00D25287" w:rsidRPr="00133E35" w:rsidRDefault="002E1A21" w:rsidP="00D25287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  <w:lang w:eastAsia="en-GB"/>
        </w:rPr>
        <w:pict>
          <v:line id="Straight Connector 4" o:spid="_x0000_s103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2.25pt" to="516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6dGg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"/>
        </w:pict>
      </w:r>
      <w:r w:rsidR="00D25287" w:rsidRPr="00133E35">
        <w:rPr>
          <w:rFonts w:ascii="Candara" w:hAnsi="Candara"/>
          <w:color w:val="000000" w:themeColor="text1"/>
          <w:sz w:val="28"/>
          <w:szCs w:val="28"/>
        </w:rPr>
        <w:t>Name of journal/magazine:</w:t>
      </w: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</w:p>
    <w:p w:rsidR="00D25287" w:rsidRDefault="00D25287" w:rsidP="00D25287">
      <w:pPr>
        <w:rPr>
          <w:rFonts w:ascii="Candara" w:hAnsi="Candara"/>
          <w:sz w:val="28"/>
          <w:szCs w:val="28"/>
        </w:rPr>
      </w:pPr>
      <w:r w:rsidRPr="00EE48EA">
        <w:rPr>
          <w:rFonts w:ascii="Candara" w:hAnsi="Candara"/>
          <w:sz w:val="28"/>
          <w:szCs w:val="28"/>
        </w:rPr>
        <w:t xml:space="preserve">Is the </w:t>
      </w:r>
      <w:r w:rsidRPr="00133E35">
        <w:rPr>
          <w:rFonts w:ascii="Candara" w:hAnsi="Candara"/>
          <w:color w:val="000000" w:themeColor="text1"/>
          <w:sz w:val="28"/>
          <w:szCs w:val="28"/>
        </w:rPr>
        <w:t xml:space="preserve">journal/magazine </w:t>
      </w:r>
      <w:r w:rsidRPr="00EE48EA">
        <w:rPr>
          <w:rFonts w:ascii="Candara" w:hAnsi="Candara"/>
          <w:sz w:val="28"/>
          <w:szCs w:val="28"/>
        </w:rPr>
        <w:t xml:space="preserve">aimed at the entire membership or at a particular section, and if </w:t>
      </w: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  <w:proofErr w:type="gramStart"/>
      <w:r w:rsidRPr="00EE48EA">
        <w:rPr>
          <w:rFonts w:ascii="Candara" w:hAnsi="Candara"/>
          <w:sz w:val="28"/>
          <w:szCs w:val="28"/>
        </w:rPr>
        <w:t>so</w:t>
      </w:r>
      <w:proofErr w:type="gramEnd"/>
      <w:r w:rsidRPr="00EE48EA">
        <w:rPr>
          <w:rFonts w:ascii="Candara" w:hAnsi="Candara"/>
          <w:sz w:val="28"/>
          <w:szCs w:val="28"/>
        </w:rPr>
        <w:t xml:space="preserve"> which?</w:t>
      </w:r>
    </w:p>
    <w:p w:rsidR="00D25287" w:rsidRDefault="00D25287" w:rsidP="00D25287">
      <w:pPr>
        <w:rPr>
          <w:rFonts w:ascii="Candara" w:hAnsi="Candara"/>
          <w:sz w:val="28"/>
          <w:szCs w:val="28"/>
        </w:rPr>
      </w:pPr>
    </w:p>
    <w:p w:rsidR="00D25287" w:rsidRPr="00EE48EA" w:rsidRDefault="002E1A21" w:rsidP="00D2528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9" o:spid="_x0000_s103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pt" to="51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Z1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"/>
        </w:pict>
      </w:r>
    </w:p>
    <w:p w:rsidR="00D25287" w:rsidRDefault="00D25287" w:rsidP="00D25287">
      <w:pPr>
        <w:rPr>
          <w:rFonts w:ascii="Candara" w:hAnsi="Candara"/>
          <w:sz w:val="28"/>
          <w:szCs w:val="28"/>
        </w:rPr>
      </w:pPr>
      <w:r w:rsidRPr="00EE48EA">
        <w:rPr>
          <w:rFonts w:ascii="Candara" w:hAnsi="Candara"/>
          <w:sz w:val="28"/>
          <w:szCs w:val="28"/>
        </w:rPr>
        <w:t>How many copies of this journal/magazine do you print?</w:t>
      </w: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</w:p>
    <w:p w:rsidR="00D25287" w:rsidRPr="00EE48EA" w:rsidRDefault="002E1A21" w:rsidP="00D2528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2" o:spid="_x0000_s1035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8.65pt" to="51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"/>
        </w:pict>
      </w: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  <w:r w:rsidRPr="00EE48EA">
        <w:rPr>
          <w:rFonts w:ascii="Candara" w:hAnsi="Candara"/>
          <w:sz w:val="28"/>
          <w:szCs w:val="28"/>
        </w:rPr>
        <w:t>What is your budget per issue (or per annum if more applicable)?</w:t>
      </w:r>
    </w:p>
    <w:p w:rsidR="00D25287" w:rsidRDefault="00D25287" w:rsidP="00D25287">
      <w:pPr>
        <w:rPr>
          <w:rFonts w:ascii="Candara" w:hAnsi="Candara"/>
          <w:sz w:val="28"/>
          <w:szCs w:val="28"/>
        </w:rPr>
      </w:pPr>
    </w:p>
    <w:p w:rsidR="00D25287" w:rsidRPr="00EE48EA" w:rsidRDefault="002E1A21" w:rsidP="00D2528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1" o:spid="_x0000_s103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5.1pt" to="5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"/>
        </w:pict>
      </w: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</w:p>
    <w:p w:rsidR="00D25287" w:rsidRPr="00EE48EA" w:rsidRDefault="00D25287" w:rsidP="00D25287">
      <w:pPr>
        <w:rPr>
          <w:rFonts w:ascii="Candara" w:hAnsi="Candara"/>
          <w:sz w:val="28"/>
          <w:szCs w:val="28"/>
        </w:rPr>
      </w:pPr>
      <w:r w:rsidRPr="00EE48EA">
        <w:rPr>
          <w:rFonts w:ascii="Candara" w:hAnsi="Candara"/>
          <w:sz w:val="28"/>
          <w:szCs w:val="28"/>
        </w:rPr>
        <w:t>Please describe in no more than 100 words your editorial objectives and how you measure reader satisfaction.</w:t>
      </w:r>
    </w:p>
    <w:p w:rsidR="00D25287" w:rsidRDefault="00D25287" w:rsidP="00D25287">
      <w:pPr>
        <w:rPr>
          <w:rFonts w:ascii="Candara" w:hAnsi="Candara"/>
        </w:rPr>
      </w:pPr>
    </w:p>
    <w:p w:rsidR="00D25287" w:rsidRDefault="002E1A21" w:rsidP="00D25287">
      <w:pPr>
        <w:rPr>
          <w:rFonts w:ascii="Candara" w:hAnsi="Candara"/>
        </w:rPr>
      </w:pPr>
      <w:r w:rsidRPr="002E1A21">
        <w:rPr>
          <w:rFonts w:ascii="Candara" w:hAnsi="Candara"/>
          <w:noProof/>
          <w:sz w:val="28"/>
          <w:szCs w:val="28"/>
          <w:lang w:eastAsia="en-GB"/>
        </w:rPr>
        <w:pict>
          <v:line id="Straight Connector 14" o:spid="_x0000_s103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pt" to="518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Pz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"/>
        </w:pict>
      </w:r>
      <w:r w:rsidR="00D25287">
        <w:rPr>
          <w:rFonts w:ascii="Candara" w:hAnsi="Candara"/>
        </w:rPr>
        <w:t xml:space="preserve"> </w:t>
      </w:r>
    </w:p>
    <w:p w:rsidR="00D25287" w:rsidRDefault="00D25287" w:rsidP="00D25287">
      <w:pPr>
        <w:rPr>
          <w:rFonts w:ascii="Candara" w:hAnsi="Candara"/>
        </w:rPr>
      </w:pPr>
    </w:p>
    <w:p w:rsidR="00D25287" w:rsidRDefault="002E1A21" w:rsidP="00D25287">
      <w:pPr>
        <w:rPr>
          <w:rFonts w:ascii="Candara" w:hAnsi="Candara"/>
        </w:rPr>
      </w:pPr>
      <w:r w:rsidRPr="002E1A21">
        <w:rPr>
          <w:rFonts w:ascii="Candara" w:hAnsi="Candara"/>
          <w:noProof/>
          <w:sz w:val="28"/>
          <w:szCs w:val="28"/>
          <w:lang w:eastAsia="en-GB"/>
        </w:rPr>
        <w:pict>
          <v:line id="Straight Connector 15" o:spid="_x0000_s1032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.05pt" to="51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G/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"/>
        </w:pict>
      </w:r>
    </w:p>
    <w:p w:rsidR="00D25287" w:rsidRDefault="002E1A21" w:rsidP="00D25287">
      <w:pPr>
        <w:rPr>
          <w:rFonts w:ascii="Candara" w:hAnsi="Candara"/>
        </w:rPr>
      </w:pPr>
      <w:r w:rsidRPr="002E1A21">
        <w:rPr>
          <w:rFonts w:ascii="Candara" w:hAnsi="Candara"/>
          <w:noProof/>
          <w:sz w:val="28"/>
          <w:szCs w:val="28"/>
          <w:lang w:eastAsia="en-GB"/>
        </w:rPr>
        <w:pict>
          <v:line id="Straight Connector 11" o:spid="_x0000_s1031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8.65pt" to="518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"/>
        </w:pict>
      </w:r>
    </w:p>
    <w:p w:rsidR="00D25287" w:rsidRDefault="00D25287" w:rsidP="00D25287">
      <w:pPr>
        <w:rPr>
          <w:rFonts w:ascii="Candara" w:hAnsi="Candara"/>
        </w:rPr>
      </w:pPr>
    </w:p>
    <w:p w:rsidR="00D25287" w:rsidRDefault="002E1A21" w:rsidP="00D25287">
      <w:pPr>
        <w:rPr>
          <w:rFonts w:ascii="Candara" w:hAnsi="Candara"/>
        </w:rPr>
      </w:pPr>
      <w:r w:rsidRPr="002E1A21">
        <w:rPr>
          <w:rFonts w:ascii="Candara" w:hAnsi="Candara"/>
          <w:noProof/>
          <w:sz w:val="28"/>
          <w:szCs w:val="28"/>
          <w:lang w:eastAsia="en-GB"/>
        </w:rPr>
        <w:pict>
          <v:line id="Straight Connector 16" o:spid="_x0000_s1030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1.1pt" to="518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Uu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"/>
        </w:pict>
      </w:r>
    </w:p>
    <w:p w:rsidR="00D25287" w:rsidRDefault="002E1A21" w:rsidP="00D25287">
      <w:pPr>
        <w:rPr>
          <w:rFonts w:ascii="Candara" w:hAnsi="Candara"/>
        </w:rPr>
      </w:pPr>
      <w:r w:rsidRPr="002E1A21">
        <w:rPr>
          <w:rFonts w:ascii="Candara" w:hAnsi="Candara"/>
          <w:noProof/>
          <w:sz w:val="28"/>
          <w:szCs w:val="28"/>
          <w:lang w:eastAsia="en-GB"/>
        </w:rPr>
        <w:pict>
          <v:line id="Straight Connector 17" o:spid="_x0000_s1029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6.7pt" to="518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boJQIAAEI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"/>
        </w:pict>
      </w:r>
    </w:p>
    <w:p w:rsidR="00D25287" w:rsidRDefault="002E1A21" w:rsidP="00D25287">
      <w:pPr>
        <w:rPr>
          <w:rFonts w:ascii="Candara" w:hAnsi="Candara"/>
        </w:rPr>
      </w:pPr>
      <w:r w:rsidRPr="002E1A21">
        <w:rPr>
          <w:rFonts w:ascii="Candara" w:hAnsi="Candara"/>
          <w:noProof/>
          <w:sz w:val="28"/>
          <w:szCs w:val="28"/>
          <w:lang w:eastAsia="en-GB"/>
        </w:rPr>
        <w:pict>
          <v:line id="Straight Connector 18" o:spid="_x0000_s1028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3.05pt" to="51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/FR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"/>
        </w:pict>
      </w:r>
    </w:p>
    <w:p w:rsidR="00D25287" w:rsidRDefault="00D25287" w:rsidP="00D25287">
      <w:pPr>
        <w:rPr>
          <w:rFonts w:ascii="Candara" w:hAnsi="Candara"/>
        </w:rPr>
      </w:pPr>
    </w:p>
    <w:p w:rsidR="00D25287" w:rsidRDefault="002E1A21" w:rsidP="00D25287">
      <w:pPr>
        <w:rPr>
          <w:rFonts w:ascii="Candara" w:hAnsi="Candara"/>
        </w:rPr>
      </w:pPr>
      <w:bookmarkStart w:id="0" w:name="_GoBack"/>
      <w:bookmarkEnd w:id="0"/>
      <w:r w:rsidRPr="002E1A21">
        <w:rPr>
          <w:rFonts w:ascii="Candara" w:hAnsi="Candara"/>
          <w:noProof/>
          <w:sz w:val="28"/>
          <w:szCs w:val="28"/>
          <w:lang w:eastAsia="en-GB"/>
        </w:rPr>
        <w:pict>
          <v:line id="Straight Connector 19" o:spid="_x0000_s1027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8.5pt" to="51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KX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"/>
        </w:pict>
      </w:r>
    </w:p>
    <w:p w:rsidR="00504A21" w:rsidRDefault="00504A21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3175DA" w:rsidRDefault="003175DA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3175DA" w:rsidRDefault="003175DA" w:rsidP="003175DA">
      <w:pPr>
        <w:rPr>
          <w:rFonts w:ascii="Candara" w:eastAsia="Arial Unicode MS" w:hAnsi="Candara" w:cs="Arial Unicode MS"/>
          <w:sz w:val="22"/>
          <w:szCs w:val="22"/>
        </w:rPr>
      </w:pPr>
    </w:p>
    <w:p w:rsidR="003175DA" w:rsidRPr="00195302" w:rsidRDefault="003175DA" w:rsidP="003175DA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  <w:sz w:val="32"/>
          <w:szCs w:val="32"/>
        </w:rPr>
        <w:t>COVER SHEET</w:t>
      </w:r>
      <w:r>
        <w:rPr>
          <w:rFonts w:ascii="Candara" w:hAnsi="Candara"/>
          <w:b/>
        </w:rPr>
        <w:t xml:space="preserve"> </w:t>
      </w:r>
      <w:r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F414F6">
        <w:rPr>
          <w:rFonts w:ascii="Candara" w:hAnsi="Candara"/>
          <w:color w:val="C00000"/>
          <w:sz w:val="32"/>
          <w:szCs w:val="32"/>
          <w:u w:val="single"/>
        </w:rPr>
        <w:t>5</w:t>
      </w:r>
      <w:r w:rsidRPr="00D25287">
        <w:rPr>
          <w:rFonts w:ascii="Candara" w:hAnsi="Candara"/>
          <w:color w:val="C00000"/>
          <w:sz w:val="32"/>
          <w:szCs w:val="32"/>
        </w:rPr>
        <w:t xml:space="preserve"> </w:t>
      </w:r>
      <w:r>
        <w:rPr>
          <w:rFonts w:ascii="Candara" w:hAnsi="Candara"/>
          <w:color w:val="C00000"/>
          <w:sz w:val="32"/>
          <w:szCs w:val="32"/>
        </w:rPr>
        <w:t xml:space="preserve"> </w:t>
      </w:r>
    </w:p>
    <w:p w:rsidR="003175DA" w:rsidRPr="00504A21" w:rsidRDefault="003175DA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sectPr w:rsidR="003175DA" w:rsidRPr="00504A21" w:rsidSect="0013603C">
      <w:pgSz w:w="11906" w:h="16838" w:code="9"/>
      <w:pgMar w:top="142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457DA"/>
    <w:rsid w:val="00053366"/>
    <w:rsid w:val="00120710"/>
    <w:rsid w:val="0013603C"/>
    <w:rsid w:val="00215FD8"/>
    <w:rsid w:val="002E1A21"/>
    <w:rsid w:val="003175DA"/>
    <w:rsid w:val="0033723E"/>
    <w:rsid w:val="00471F67"/>
    <w:rsid w:val="00504A21"/>
    <w:rsid w:val="00516CB3"/>
    <w:rsid w:val="005E46D8"/>
    <w:rsid w:val="005F0DA3"/>
    <w:rsid w:val="0063469E"/>
    <w:rsid w:val="006E2A9E"/>
    <w:rsid w:val="0086119D"/>
    <w:rsid w:val="009E1FE3"/>
    <w:rsid w:val="00A620A8"/>
    <w:rsid w:val="00AE0D46"/>
    <w:rsid w:val="00BD68BE"/>
    <w:rsid w:val="00C60D03"/>
    <w:rsid w:val="00C63446"/>
    <w:rsid w:val="00D17EBC"/>
    <w:rsid w:val="00D25287"/>
    <w:rsid w:val="00DB5D72"/>
    <w:rsid w:val="00DD3353"/>
    <w:rsid w:val="00E6264D"/>
    <w:rsid w:val="00ED082F"/>
    <w:rsid w:val="00F414F6"/>
    <w:rsid w:val="00F452F2"/>
    <w:rsid w:val="00F4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21"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2E1A21"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2E1A21"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2E1A21"/>
    <w:rPr>
      <w:sz w:val="28"/>
      <w:szCs w:val="20"/>
    </w:rPr>
  </w:style>
  <w:style w:type="paragraph" w:styleId="BodyText">
    <w:name w:val="Body Text"/>
    <w:basedOn w:val="Normal"/>
    <w:semiHidden/>
    <w:rsid w:val="002E1A21"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sz w:val="28"/>
      <w:szCs w:val="20"/>
    </w:rPr>
  </w:style>
  <w:style w:type="paragraph" w:styleId="BodyText">
    <w:name w:val="Body Text"/>
    <w:basedOn w:val="Normal"/>
    <w:semiHidden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6:</vt:lpstr>
    </vt:vector>
  </TitlesOfParts>
  <Company>TUC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6:</dc:title>
  <dc:creator>PowerM</dc:creator>
  <cp:lastModifiedBy>MathewA</cp:lastModifiedBy>
  <cp:revision>5</cp:revision>
  <cp:lastPrinted>2014-01-13T12:20:00Z</cp:lastPrinted>
  <dcterms:created xsi:type="dcterms:W3CDTF">2014-01-13T12:45:00Z</dcterms:created>
  <dcterms:modified xsi:type="dcterms:W3CDTF">2014-11-26T11:40:00Z</dcterms:modified>
</cp:coreProperties>
</file>